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0EB75649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A513F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20D10B9D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A513F1" w:rsidRPr="00A513F1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4BB08F0" w14:textId="6A0A767B" w:rsidR="00FE7CEA" w:rsidRPr="00FE20ED" w:rsidRDefault="001370CF" w:rsidP="005926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FE20ED">
              <w:rPr>
                <w:rFonts w:asciiTheme="minorHAnsi" w:hAnsiTheme="minorHAnsi" w:cstheme="minorHAnsi"/>
                <w:b/>
              </w:rPr>
              <w:t xml:space="preserve">Badania nieniszczące. Metoda wizualna </w:t>
            </w:r>
            <w:r w:rsidR="005926E6">
              <w:rPr>
                <w:rFonts w:asciiTheme="minorHAnsi" w:hAnsiTheme="minorHAnsi" w:cstheme="minorHAnsi"/>
                <w:b/>
              </w:rPr>
              <w:t>1</w:t>
            </w:r>
            <w:r w:rsidRPr="00FE20ED">
              <w:rPr>
                <w:rFonts w:asciiTheme="minorHAnsi" w:hAnsiTheme="minorHAnsi" w:cstheme="minorHAnsi"/>
                <w:b/>
              </w:rPr>
              <w:t xml:space="preserve"> i </w:t>
            </w:r>
            <w:r w:rsidR="005926E6">
              <w:rPr>
                <w:rFonts w:asciiTheme="minorHAnsi" w:hAnsiTheme="minorHAnsi" w:cstheme="minorHAnsi"/>
                <w:b/>
              </w:rPr>
              <w:t>2</w:t>
            </w:r>
            <w:r w:rsidRPr="00FE20ED">
              <w:rPr>
                <w:rFonts w:asciiTheme="minorHAnsi" w:hAnsiTheme="minorHAnsi" w:cstheme="minorHAnsi"/>
                <w:b/>
              </w:rPr>
              <w:t xml:space="preserve"> stopień </w:t>
            </w:r>
            <w:r w:rsid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 xml:space="preserve">VT1 + VT2 w sektorach przemysłowych: </w:t>
            </w:r>
            <w:r w:rsidR="00174EFC" w:rsidRP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 xml:space="preserve">(1) wytwarzanie, naprawa i modernizacja urządzeń technicznych i materiałów i (4) wytwarzanie i badania przedeksploatacyjne i eksploatacyjne urządzeń ciśnieniowych oraz w sektorach wyrobów: </w:t>
            </w:r>
            <w:r w:rsidR="00174EFC" w:rsidRP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>f (odkuwki) i w (złącza spawane)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3D1900AB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17CAA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3400"/>
        <w:gridCol w:w="1276"/>
        <w:gridCol w:w="2695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102215">
        <w:trPr>
          <w:trHeight w:val="740"/>
        </w:trPr>
        <w:tc>
          <w:tcPr>
            <w:tcW w:w="7223" w:type="dxa"/>
            <w:gridSpan w:val="3"/>
            <w:shd w:val="clear" w:color="auto" w:fill="auto"/>
          </w:tcPr>
          <w:p w14:paraId="476C7831" w14:textId="49FC9775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1B8A0B99" w:rsidR="00F6754E" w:rsidRPr="00CF3BF4" w:rsidRDefault="00A513F1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77777777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14:paraId="797F87C8" w14:textId="7325935A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……………………………………………………………….</w:t>
            </w:r>
          </w:p>
          <w:p w14:paraId="2C890283" w14:textId="025EC2A9" w:rsidR="00F6754E" w:rsidRPr="00CF3BF4" w:rsidRDefault="007423F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825DD1">
        <w:trPr>
          <w:trHeight w:val="740"/>
        </w:trPr>
        <w:tc>
          <w:tcPr>
            <w:tcW w:w="3681" w:type="dxa"/>
            <w:shd w:val="clear" w:color="auto" w:fill="auto"/>
          </w:tcPr>
          <w:p w14:paraId="711AF523" w14:textId="7132AA85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3B24DF" w14:textId="51E10B72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736D76">
        <w:trPr>
          <w:trHeight w:val="1095"/>
        </w:trPr>
        <w:tc>
          <w:tcPr>
            <w:tcW w:w="7223" w:type="dxa"/>
            <w:gridSpan w:val="3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12BC440" w14:textId="08D115D8" w:rsidR="00F6754E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A513F1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51422F0F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6A480436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815D30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31273D" w14:textId="1480DF60" w:rsidR="00A06C90" w:rsidRPr="00972B04" w:rsidRDefault="00A513F1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A513F1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1FD0C0BE" w14:textId="45F32FC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Koszt uczestnictwa: 3 500,00 zł + VAT (23%) za 1 osobę</w:t>
            </w:r>
          </w:p>
        </w:tc>
      </w:tr>
      <w:tr w:rsidR="002F1179" w:rsidRPr="00972B04" w14:paraId="5D9EA783" w14:textId="77777777" w:rsidTr="00815D30">
        <w:trPr>
          <w:trHeight w:val="473"/>
        </w:trPr>
        <w:tc>
          <w:tcPr>
            <w:tcW w:w="3823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A513F1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3AA7C488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815D30">
        <w:trPr>
          <w:trHeight w:val="536"/>
        </w:trPr>
        <w:tc>
          <w:tcPr>
            <w:tcW w:w="3823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3BE17E7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815D30">
        <w:trPr>
          <w:trHeight w:val="558"/>
        </w:trPr>
        <w:tc>
          <w:tcPr>
            <w:tcW w:w="3823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69CB33DF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815D30">
        <w:trPr>
          <w:trHeight w:val="552"/>
        </w:trPr>
        <w:tc>
          <w:tcPr>
            <w:tcW w:w="3823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1690B4CB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815D30">
        <w:trPr>
          <w:trHeight w:val="560"/>
        </w:trPr>
        <w:tc>
          <w:tcPr>
            <w:tcW w:w="3823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354DFA77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7ACB7827" w14:textId="77777777" w:rsidTr="00815D30">
        <w:trPr>
          <w:trHeight w:val="568"/>
        </w:trPr>
        <w:tc>
          <w:tcPr>
            <w:tcW w:w="3823" w:type="dxa"/>
            <w:gridSpan w:val="2"/>
            <w:shd w:val="clear" w:color="auto" w:fill="auto"/>
          </w:tcPr>
          <w:p w14:paraId="37E5491E" w14:textId="6BEEE21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7C685C6" w14:textId="2426E37C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453E2D49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6606AE61" w14:textId="357B2281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79D3BB17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57CAB7B" w14:textId="1F94256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77777777" w:rsidR="00815D30" w:rsidRDefault="00815D30" w:rsidP="00815D30">
      <w:pPr>
        <w:rPr>
          <w:lang w:bidi="ar-SA"/>
        </w:rPr>
      </w:pPr>
    </w:p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0877354C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6E2E7CD0" w14:textId="77777777" w:rsidR="002002B1" w:rsidRDefault="002002B1" w:rsidP="00D878F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C721C49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szkolenie VT1 + VT2 (1) (4) f, w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0C62999E" w14:textId="77777777" w:rsidR="00A06C90" w:rsidRDefault="00A06C90" w:rsidP="00A06C90">
      <w:pPr>
        <w:widowControl/>
        <w:autoSpaceDE/>
        <w:autoSpaceDN/>
        <w:ind w:right="367"/>
        <w:jc w:val="both"/>
        <w:rPr>
          <w:rFonts w:ascii="Calibri" w:hAnsi="Calibri" w:cs="Calibri"/>
          <w:sz w:val="20"/>
          <w:szCs w:val="20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341EE1E9" w14:textId="77777777" w:rsidR="00496B07" w:rsidRDefault="00496B07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A513F1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A513F1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LaM8/FPg4fva37eXUrhYyliOUfHB/3MLwWV14p9qP9W6lf6ou1ZQ7GRly1TZugxLZCbJBcTGLQybDPdHABIUEA==" w:salt="dNS5RZBv/QL8Q2lHqjzk1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B59AA"/>
    <w:rsid w:val="003E3792"/>
    <w:rsid w:val="00407FA5"/>
    <w:rsid w:val="0042266A"/>
    <w:rsid w:val="00456C72"/>
    <w:rsid w:val="00465092"/>
    <w:rsid w:val="0046671A"/>
    <w:rsid w:val="00466B07"/>
    <w:rsid w:val="00482D21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601EA8"/>
    <w:rsid w:val="0061459B"/>
    <w:rsid w:val="00617CAA"/>
    <w:rsid w:val="00632AC4"/>
    <w:rsid w:val="00636A25"/>
    <w:rsid w:val="006519AD"/>
    <w:rsid w:val="006524E7"/>
    <w:rsid w:val="00656D28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F1E36"/>
    <w:rsid w:val="00810C0E"/>
    <w:rsid w:val="00811EF3"/>
    <w:rsid w:val="00815D30"/>
    <w:rsid w:val="00816834"/>
    <w:rsid w:val="008217C9"/>
    <w:rsid w:val="00825DD1"/>
    <w:rsid w:val="00834CE1"/>
    <w:rsid w:val="00846E59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13F1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E0387"/>
    <w:rsid w:val="00CE4B88"/>
    <w:rsid w:val="00D01F6D"/>
    <w:rsid w:val="00D20D42"/>
    <w:rsid w:val="00D23261"/>
    <w:rsid w:val="00D371E2"/>
    <w:rsid w:val="00D647F0"/>
    <w:rsid w:val="00D74391"/>
    <w:rsid w:val="00D74913"/>
    <w:rsid w:val="00D775EB"/>
    <w:rsid w:val="00D878F4"/>
    <w:rsid w:val="00DA48DB"/>
    <w:rsid w:val="00DA4D61"/>
    <w:rsid w:val="00DA5323"/>
    <w:rsid w:val="00DA575B"/>
    <w:rsid w:val="00DD544D"/>
    <w:rsid w:val="00DE2DFF"/>
    <w:rsid w:val="00DF38CE"/>
    <w:rsid w:val="00E1204C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32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3D0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06BA-43E4-4FB5-9276-BBBF573D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1197</Words>
  <Characters>8753</Characters>
  <Application>Microsoft Office Word</Application>
  <DocSecurity>0</DocSecurity>
  <Lines>190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25</cp:revision>
  <cp:lastPrinted>2020-01-27T06:32:00Z</cp:lastPrinted>
  <dcterms:created xsi:type="dcterms:W3CDTF">2021-03-25T11:30:00Z</dcterms:created>
  <dcterms:modified xsi:type="dcterms:W3CDTF">2025-01-16T08:43:00Z</dcterms:modified>
</cp:coreProperties>
</file>